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C6" w:rsidRPr="005935C6" w:rsidRDefault="005935C6" w:rsidP="005935C6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5935C6">
        <w:rPr>
          <w:rFonts w:ascii="PT Sans" w:eastAsia="Times New Roman" w:hAnsi="PT Sans" w:cs="Arial"/>
          <w:b/>
          <w:bCs/>
          <w:color w:val="000000"/>
          <w:sz w:val="38"/>
          <w:szCs w:val="38"/>
          <w:lang w:eastAsia="ru-RU"/>
        </w:rPr>
        <w:t>Как познакомить ребенка с правилами дорожного движения.</w:t>
      </w:r>
    </w:p>
    <w:p w:rsidR="005935C6" w:rsidRPr="005935C6" w:rsidRDefault="005935C6" w:rsidP="005935C6">
      <w:pPr>
        <w:spacing w:before="300"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:rsidR="005935C6" w:rsidRPr="005935C6" w:rsidRDefault="005935C6" w:rsidP="005935C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В нашей стране ситуация с детским дорожно-транспортным травматизмом была и остаётся очень тревожной. Статистика дорожно-транспортных происшествий свидетельствует, что дети нередко оказываются в аварийных ситуациях. Причиной многих ДТП чаще всего становятся сами дети. Приводит к этому незнание элементарных основ Правил дорожного движения и безучастное отношение взрослых. </w:t>
      </w:r>
    </w:p>
    <w:p w:rsidR="005935C6" w:rsidRPr="005935C6" w:rsidRDefault="005935C6" w:rsidP="005935C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5935C6" w:rsidRPr="005935C6" w:rsidRDefault="005935C6" w:rsidP="005935C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Что же должен усвоить пешеход-дошкольник:</w:t>
      </w:r>
    </w:p>
    <w:p w:rsidR="005935C6" w:rsidRPr="005935C6" w:rsidRDefault="005935C6" w:rsidP="005935C6">
      <w:pPr>
        <w:numPr>
          <w:ilvl w:val="0"/>
          <w:numId w:val="1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без взрослых на дорогу выходить нельзя, идешь </w:t>
      </w:r>
      <w:proofErr w:type="gramStart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со</w:t>
      </w:r>
      <w:proofErr w:type="gramEnd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взрослым за руку, не вырывайся, не сходи с тротуара;</w:t>
      </w:r>
    </w:p>
    <w:p w:rsidR="005935C6" w:rsidRPr="005935C6" w:rsidRDefault="005935C6" w:rsidP="005935C6">
      <w:pPr>
        <w:numPr>
          <w:ilvl w:val="0"/>
          <w:numId w:val="1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ходить по улице следует спокойным шагом, придерживаясь правой стороны тротуара;</w:t>
      </w:r>
    </w:p>
    <w:p w:rsidR="005935C6" w:rsidRPr="005935C6" w:rsidRDefault="005935C6" w:rsidP="005935C6">
      <w:pPr>
        <w:numPr>
          <w:ilvl w:val="0"/>
          <w:numId w:val="1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5935C6" w:rsidRPr="005935C6" w:rsidRDefault="005935C6" w:rsidP="005935C6">
      <w:pPr>
        <w:numPr>
          <w:ilvl w:val="0"/>
          <w:numId w:val="1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проезжая часть предназначена только для транспортных средств;</w:t>
      </w:r>
    </w:p>
    <w:p w:rsidR="005935C6" w:rsidRPr="005935C6" w:rsidRDefault="005935C6" w:rsidP="005935C6">
      <w:pPr>
        <w:numPr>
          <w:ilvl w:val="0"/>
          <w:numId w:val="1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движение транспорта на дороге регулируется сигналами светофора и милиционером-регулировщиком;</w:t>
      </w:r>
    </w:p>
    <w:p w:rsidR="005935C6" w:rsidRPr="005935C6" w:rsidRDefault="005935C6" w:rsidP="005935C6">
      <w:pPr>
        <w:numPr>
          <w:ilvl w:val="0"/>
          <w:numId w:val="1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 общественном транспорте не высовываться из окон, не выставлять руки какие-либо предметы.</w:t>
      </w:r>
    </w:p>
    <w:p w:rsidR="005935C6" w:rsidRPr="005935C6" w:rsidRDefault="005935C6" w:rsidP="005935C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Предлагаем вашему вниманию несколько советов, как обучить ребенка правилам дорожного движения.</w:t>
      </w:r>
    </w:p>
    <w:p w:rsidR="005935C6" w:rsidRPr="005935C6" w:rsidRDefault="005935C6" w:rsidP="005935C6">
      <w:pPr>
        <w:numPr>
          <w:ilvl w:val="0"/>
          <w:numId w:val="2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знакомить ребенка с правилами дорожного движения следует систематически и ненавязчиво,</w:t>
      </w:r>
    </w:p>
    <w:p w:rsidR="005935C6" w:rsidRPr="005935C6" w:rsidRDefault="005935C6" w:rsidP="005935C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</w:t>
      </w:r>
      <w:bookmarkStart w:id="0" w:name="_GoBack"/>
      <w:bookmarkEnd w:id="0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движущиеся транспортные средства.</w:t>
      </w:r>
    </w:p>
    <w:p w:rsidR="005935C6" w:rsidRPr="005935C6" w:rsidRDefault="005935C6" w:rsidP="005935C6">
      <w:pPr>
        <w:numPr>
          <w:ilvl w:val="0"/>
          <w:numId w:val="3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proofErr w:type="gramStart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ч</w:t>
      </w:r>
      <w:proofErr w:type="gramEnd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</w:p>
    <w:p w:rsidR="005935C6" w:rsidRPr="005935C6" w:rsidRDefault="005935C6" w:rsidP="005935C6">
      <w:pPr>
        <w:numPr>
          <w:ilvl w:val="0"/>
          <w:numId w:val="3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proofErr w:type="gramStart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н</w:t>
      </w:r>
      <w:proofErr w:type="gramEnd"/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е запугивайте ребенка улицей – панический страх перед транспортом не менее вреден, чем беспечность и невнимательность!</w:t>
      </w:r>
    </w:p>
    <w:p w:rsidR="005935C6" w:rsidRPr="005935C6" w:rsidRDefault="005935C6" w:rsidP="005935C6">
      <w:pPr>
        <w:numPr>
          <w:ilvl w:val="0"/>
          <w:numId w:val="3"/>
        </w:numPr>
        <w:spacing w:after="0" w:line="240" w:lineRule="auto"/>
        <w:ind w:left="300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lastRenderedPageBreak/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</w:p>
    <w:p w:rsidR="005935C6" w:rsidRPr="005935C6" w:rsidRDefault="005935C6" w:rsidP="005935C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5935C6" w:rsidRPr="005935C6" w:rsidRDefault="005935C6" w:rsidP="005935C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5935C6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Старайтесь сделать все возможное, чтобы оградить детей от несчастных случаев на дорогах!</w:t>
      </w:r>
    </w:p>
    <w:p w:rsidR="009B711B" w:rsidRPr="005935C6" w:rsidRDefault="009B711B">
      <w:pPr>
        <w:rPr>
          <w:sz w:val="28"/>
          <w:szCs w:val="28"/>
        </w:rPr>
      </w:pPr>
    </w:p>
    <w:sectPr w:rsidR="009B711B" w:rsidRPr="0059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EB9"/>
    <w:multiLevelType w:val="multilevel"/>
    <w:tmpl w:val="0B262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F0007"/>
    <w:multiLevelType w:val="multilevel"/>
    <w:tmpl w:val="7BF86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20BB9"/>
    <w:multiLevelType w:val="multilevel"/>
    <w:tmpl w:val="E78A5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C6"/>
    <w:rsid w:val="005935C6"/>
    <w:rsid w:val="009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F6368"/>
            <w:right w:val="none" w:sz="0" w:space="0" w:color="auto"/>
          </w:divBdr>
          <w:divsChild>
            <w:div w:id="6692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ДАРСЕН</dc:creator>
  <cp:lastModifiedBy>ДАРСЕН</cp:lastModifiedBy>
  <cp:revision>1</cp:revision>
  <dcterms:created xsi:type="dcterms:W3CDTF">2022-01-05T12:53:00Z</dcterms:created>
  <dcterms:modified xsi:type="dcterms:W3CDTF">2022-01-06T19:59:00Z</dcterms:modified>
</cp:coreProperties>
</file>